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19BE4" w14:textId="43C5883B" w:rsidR="000F5326" w:rsidRPr="007F539E" w:rsidRDefault="004B69F3" w:rsidP="00613F34">
      <w:pPr>
        <w:pStyle w:val="Sidhuvud"/>
        <w:tabs>
          <w:tab w:val="clear" w:pos="4536"/>
          <w:tab w:val="clear" w:pos="9072"/>
        </w:tabs>
        <w:rPr>
          <w:rFonts w:ascii="Trade Gothic LT Std Bold" w:eastAsia="Times" w:hAnsi="Trade Gothic LT Std Bold" w:cs="Times New Roman"/>
          <w:b/>
          <w:bCs/>
          <w:sz w:val="32"/>
          <w:szCs w:val="32"/>
          <w:lang w:eastAsia="sv-SE"/>
        </w:rPr>
      </w:pPr>
      <w:r w:rsidRPr="007F539E">
        <w:rPr>
          <w:rFonts w:ascii="Trade Gothic LT Std Bold" w:eastAsia="Times" w:hAnsi="Trade Gothic LT Std Bold" w:cs="Times New Roman"/>
          <w:b/>
          <w:bCs/>
          <w:sz w:val="32"/>
          <w:szCs w:val="32"/>
          <w:lang w:eastAsia="sv-SE"/>
        </w:rPr>
        <w:t xml:space="preserve">Avtal </w:t>
      </w:r>
      <w:r w:rsidR="00744FC9" w:rsidRPr="007F539E">
        <w:rPr>
          <w:rFonts w:ascii="Trade Gothic LT Std Bold" w:eastAsia="Times" w:hAnsi="Trade Gothic LT Std Bold" w:cs="Times New Roman"/>
          <w:b/>
          <w:bCs/>
          <w:sz w:val="32"/>
          <w:szCs w:val="32"/>
          <w:lang w:eastAsia="sv-SE"/>
        </w:rPr>
        <w:t>om tillgång till BREEAM-projekt i Building Green Online (BGO)</w:t>
      </w:r>
    </w:p>
    <w:p w14:paraId="0C08099E" w14:textId="77777777" w:rsidR="007F539E" w:rsidRPr="00613F34" w:rsidRDefault="007F539E" w:rsidP="00613F34">
      <w:pPr>
        <w:pStyle w:val="Sidhuvud"/>
        <w:tabs>
          <w:tab w:val="clear" w:pos="4536"/>
          <w:tab w:val="clear" w:pos="9072"/>
        </w:tabs>
        <w:rPr>
          <w:rFonts w:ascii="Trade Gothic LT Std Bold" w:eastAsia="Times" w:hAnsi="Trade Gothic LT Std Bold" w:cs="Times New Roman"/>
          <w:sz w:val="32"/>
          <w:szCs w:val="32"/>
          <w:lang w:eastAsia="sv-SE"/>
        </w:rPr>
      </w:pPr>
    </w:p>
    <w:p w14:paraId="4C04975E" w14:textId="1319922F" w:rsidR="00744FC9" w:rsidRPr="00613F34" w:rsidRDefault="00744FC9">
      <w:pPr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Inom certifieringssystemet BREEAM är det </w:t>
      </w:r>
      <w:r w:rsidR="00764016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den </w:t>
      </w:r>
      <w:r w:rsidR="006523C0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anlitade 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>assessor</w:t>
      </w:r>
      <w:r w:rsidR="00662BCA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ns 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>organisation i det aktuella projektet som äger projekt</w:t>
      </w:r>
      <w:r w:rsidR="00E0376B">
        <w:rPr>
          <w:rFonts w:ascii="Palatino Linotype" w:eastAsia="Times New Roman" w:hAnsi="Palatino Linotype" w:cs="Times New Roman"/>
          <w:sz w:val="24"/>
          <w:szCs w:val="24"/>
          <w:lang w:eastAsia="sv-SE"/>
        </w:rPr>
        <w:t>et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>s dokument</w:t>
      </w:r>
      <w:r w:rsidR="007F539E">
        <w:rPr>
          <w:rFonts w:ascii="Palatino Linotype" w:eastAsia="Times New Roman" w:hAnsi="Palatino Linotype" w:cs="Times New Roman"/>
          <w:sz w:val="24"/>
          <w:szCs w:val="24"/>
          <w:lang w:eastAsia="sv-SE"/>
        </w:rPr>
        <w:t>ation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i BGO. Det innebär att Fastighetsägaren inte automatiskt kan få tillgång till det </w:t>
      </w:r>
      <w:r w:rsidR="009A0DC7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som registrerats i BGO 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via SGBC. </w:t>
      </w:r>
    </w:p>
    <w:p w14:paraId="1B726E90" w14:textId="16434E5B" w:rsidR="00744FC9" w:rsidRPr="00613F34" w:rsidRDefault="00744FC9">
      <w:pPr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Om en fastighetsägare vill ha tillgång </w:t>
      </w:r>
      <w:r w:rsidR="00864301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till projektdokumentationen 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>behöver assessorn och fastighetsägaren signera</w:t>
      </w:r>
      <w:r w:rsidR="00613F34"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</w:t>
      </w:r>
      <w:r w:rsidR="00C2380F">
        <w:rPr>
          <w:rFonts w:ascii="Palatino Linotype" w:eastAsia="Times New Roman" w:hAnsi="Palatino Linotype" w:cs="Times New Roman"/>
          <w:sz w:val="24"/>
          <w:szCs w:val="24"/>
          <w:lang w:eastAsia="sv-SE"/>
        </w:rPr>
        <w:t>detta</w:t>
      </w:r>
      <w:r w:rsidR="00C2380F"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>avtal</w:t>
      </w:r>
      <w:r w:rsidR="00613F34"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>.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Avtalet ger SGBC rätt att dela </w:t>
      </w:r>
      <w:r w:rsidR="0088755B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informationen i 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projektet vidare </w:t>
      </w:r>
      <w:r w:rsidR="00D1279A">
        <w:rPr>
          <w:rFonts w:ascii="Palatino Linotype" w:eastAsia="Times New Roman" w:hAnsi="Palatino Linotype" w:cs="Times New Roman"/>
          <w:sz w:val="24"/>
          <w:szCs w:val="24"/>
          <w:lang w:eastAsia="sv-SE"/>
        </w:rPr>
        <w:t>till</w:t>
      </w:r>
      <w:r w:rsidR="00D1279A"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den användare som anges i detta avtal.  </w:t>
      </w:r>
    </w:p>
    <w:p w14:paraId="40EF262D" w14:textId="2F21C4D0" w:rsidR="00744FC9" w:rsidRPr="00613F34" w:rsidRDefault="00744FC9">
      <w:pPr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Avtalet ska signeras av båda parter och därefter laddas upp i BGO under projektets Administrativa uppgifter. Därefter ska assessorn meddela SGBC, via mejl till </w:t>
      </w:r>
      <w:hyperlink r:id="rId9" w:history="1">
        <w:r w:rsidRPr="00613F34">
          <w:rPr>
            <w:rFonts w:ascii="Palatino Linotype" w:eastAsia="Times New Roman" w:hAnsi="Palatino Linotype" w:cs="Times New Roman"/>
            <w:sz w:val="24"/>
            <w:szCs w:val="24"/>
            <w:lang w:eastAsia="sv-SE"/>
          </w:rPr>
          <w:t>breeam@sgbc.se</w:t>
        </w:r>
      </w:hyperlink>
      <w:r w:rsidR="00613F34"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med </w:t>
      </w:r>
      <w:r w:rsidR="003C7759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kopia till </w:t>
      </w:r>
      <w:r w:rsidR="00613F34"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>fastighetsägaren</w:t>
      </w:r>
      <w:r w:rsidR="00654969">
        <w:rPr>
          <w:rFonts w:ascii="Palatino Linotype" w:eastAsia="Times New Roman" w:hAnsi="Palatino Linotype" w:cs="Times New Roman"/>
          <w:sz w:val="24"/>
          <w:szCs w:val="24"/>
          <w:lang w:eastAsia="sv-SE"/>
        </w:rPr>
        <w:t>s kontaktperson</w:t>
      </w:r>
      <w:r w:rsidR="00613F34"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>, att delning får ske.</w:t>
      </w:r>
    </w:p>
    <w:p w14:paraId="04807B19" w14:textId="3D882B8A" w:rsidR="00613F34" w:rsidRPr="00613F34" w:rsidRDefault="00613F34">
      <w:pPr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Fastighetsägaren är införstådd med att hen inte får göra ändringar i projektets </w:t>
      </w:r>
      <w:r w:rsidR="00FD0071">
        <w:rPr>
          <w:rFonts w:ascii="Palatino Linotype" w:eastAsia="Times New Roman" w:hAnsi="Palatino Linotype" w:cs="Times New Roman"/>
          <w:sz w:val="24"/>
          <w:szCs w:val="24"/>
          <w:lang w:eastAsia="sv-SE"/>
        </w:rPr>
        <w:t>dokumentation</w:t>
      </w:r>
      <w:r w:rsidR="00FD0071"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 xml:space="preserve"> </w:t>
      </w:r>
      <w:r w:rsidRPr="00613F34">
        <w:rPr>
          <w:rFonts w:ascii="Palatino Linotype" w:eastAsia="Times New Roman" w:hAnsi="Palatino Linotype" w:cs="Times New Roman"/>
          <w:sz w:val="24"/>
          <w:szCs w:val="24"/>
          <w:lang w:eastAsia="sv-SE"/>
        </w:rPr>
        <w:t>i BGO.</w:t>
      </w:r>
    </w:p>
    <w:p w14:paraId="01333E7B" w14:textId="77777777" w:rsidR="00613F34" w:rsidRPr="00613F34" w:rsidRDefault="00613F34">
      <w:pPr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6666"/>
      </w:tblGrid>
      <w:tr w:rsidR="007F539E" w14:paraId="05C8F1F6" w14:textId="77777777" w:rsidTr="007F539E">
        <w:tc>
          <w:tcPr>
            <w:tcW w:w="1413" w:type="dxa"/>
            <w:tcBorders>
              <w:bottom w:val="single" w:sz="4" w:space="0" w:color="auto"/>
            </w:tcBorders>
          </w:tcPr>
          <w:p w14:paraId="23410E87" w14:textId="4050D9E6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  <w:t>Ort, datum: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0878AF05" w14:textId="77777777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  <w:p w14:paraId="11D72591" w14:textId="426A70DD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</w:tc>
      </w:tr>
      <w:tr w:rsidR="007F539E" w14:paraId="5E67B241" w14:textId="77777777" w:rsidTr="007F53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8F72C62" w14:textId="78C41C0D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  <w:t>Organisation: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</w:tcBorders>
          </w:tcPr>
          <w:p w14:paraId="41DE3BF1" w14:textId="77777777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  <w:p w14:paraId="0D6E600E" w14:textId="18DF1967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</w:tc>
      </w:tr>
      <w:tr w:rsidR="007F539E" w14:paraId="225BE9D3" w14:textId="77777777" w:rsidTr="005A37E3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B2E5828" w14:textId="16751437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  <w:t>Assessor: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</w:tcBorders>
          </w:tcPr>
          <w:p w14:paraId="0C47D6C6" w14:textId="77777777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  <w:p w14:paraId="4BF8C9A0" w14:textId="05AE56E2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</w:tc>
      </w:tr>
      <w:tr w:rsidR="007F539E" w14:paraId="1120EE0D" w14:textId="77777777" w:rsidTr="005A37E3">
        <w:tc>
          <w:tcPr>
            <w:tcW w:w="1413" w:type="dxa"/>
            <w:tcBorders>
              <w:top w:val="single" w:sz="4" w:space="0" w:color="auto"/>
              <w:bottom w:val="single" w:sz="12" w:space="0" w:color="auto"/>
            </w:tcBorders>
          </w:tcPr>
          <w:p w14:paraId="3B26104E" w14:textId="24952E44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  <w:t>Namnförtydligande: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12" w:space="0" w:color="auto"/>
            </w:tcBorders>
          </w:tcPr>
          <w:p w14:paraId="1C4A8195" w14:textId="77777777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  <w:p w14:paraId="3E4C5335" w14:textId="3B072606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</w:tc>
      </w:tr>
      <w:tr w:rsidR="000B1C00" w14:paraId="6BA1AB14" w14:textId="77777777" w:rsidTr="005A37E3">
        <w:tc>
          <w:tcPr>
            <w:tcW w:w="1413" w:type="dxa"/>
            <w:tcBorders>
              <w:top w:val="single" w:sz="12" w:space="0" w:color="auto"/>
            </w:tcBorders>
          </w:tcPr>
          <w:p w14:paraId="5BD79A07" w14:textId="77777777" w:rsidR="000B1C00" w:rsidRDefault="000B1C00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  <w:p w14:paraId="30D27BEB" w14:textId="77777777" w:rsidR="005A37E3" w:rsidRDefault="005A37E3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  <w:p w14:paraId="65924710" w14:textId="793CE963" w:rsidR="005A37E3" w:rsidRDefault="005A37E3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</w:tc>
        <w:tc>
          <w:tcPr>
            <w:tcW w:w="7649" w:type="dxa"/>
            <w:tcBorders>
              <w:top w:val="single" w:sz="12" w:space="0" w:color="auto"/>
            </w:tcBorders>
          </w:tcPr>
          <w:p w14:paraId="37BD137E" w14:textId="77777777" w:rsidR="000B1C00" w:rsidRDefault="000B1C00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</w:tc>
      </w:tr>
      <w:tr w:rsidR="007F539E" w14:paraId="60A3CB1E" w14:textId="77777777" w:rsidTr="005A37E3">
        <w:tc>
          <w:tcPr>
            <w:tcW w:w="1413" w:type="dxa"/>
            <w:tcBorders>
              <w:bottom w:val="single" w:sz="4" w:space="0" w:color="auto"/>
            </w:tcBorders>
          </w:tcPr>
          <w:p w14:paraId="37591B60" w14:textId="7BD20082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  <w:t>Ort, datum:</w:t>
            </w:r>
          </w:p>
        </w:tc>
        <w:tc>
          <w:tcPr>
            <w:tcW w:w="7649" w:type="dxa"/>
            <w:tcBorders>
              <w:bottom w:val="single" w:sz="4" w:space="0" w:color="auto"/>
            </w:tcBorders>
          </w:tcPr>
          <w:p w14:paraId="244A15F4" w14:textId="77777777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  <w:p w14:paraId="707C039E" w14:textId="7159FCF4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</w:tc>
        <w:bookmarkStart w:id="0" w:name="_GoBack"/>
        <w:bookmarkEnd w:id="0"/>
      </w:tr>
      <w:tr w:rsidR="007F539E" w14:paraId="69627807" w14:textId="77777777" w:rsidTr="007F53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6B42E85" w14:textId="6DAB9B6B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  <w:t>Organisation: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</w:tcBorders>
          </w:tcPr>
          <w:p w14:paraId="272D7C66" w14:textId="77777777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  <w:p w14:paraId="49695804" w14:textId="4938E81D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</w:tc>
      </w:tr>
      <w:tr w:rsidR="007F539E" w14:paraId="6C6A2E89" w14:textId="77777777" w:rsidTr="007F53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01A397F0" w14:textId="6465A882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  <w:t>Fastighetsägare: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</w:tcBorders>
          </w:tcPr>
          <w:p w14:paraId="7AEFAD4B" w14:textId="77777777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  <w:p w14:paraId="7C087B2C" w14:textId="170A230F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</w:tc>
      </w:tr>
      <w:tr w:rsidR="007F539E" w14:paraId="01B99FDD" w14:textId="77777777" w:rsidTr="007F539E">
        <w:tc>
          <w:tcPr>
            <w:tcW w:w="1413" w:type="dxa"/>
            <w:tcBorders>
              <w:top w:val="single" w:sz="4" w:space="0" w:color="auto"/>
              <w:bottom w:val="single" w:sz="4" w:space="0" w:color="auto"/>
            </w:tcBorders>
          </w:tcPr>
          <w:p w14:paraId="40882432" w14:textId="2AFE60BD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  <w: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  <w:t>Namnförtydligande:</w:t>
            </w:r>
          </w:p>
        </w:tc>
        <w:tc>
          <w:tcPr>
            <w:tcW w:w="7649" w:type="dxa"/>
            <w:tcBorders>
              <w:top w:val="single" w:sz="4" w:space="0" w:color="auto"/>
              <w:bottom w:val="single" w:sz="4" w:space="0" w:color="auto"/>
            </w:tcBorders>
          </w:tcPr>
          <w:p w14:paraId="17A88E1D" w14:textId="77777777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  <w:p w14:paraId="41E177B1" w14:textId="57D814F3" w:rsidR="007F539E" w:rsidRDefault="007F539E">
            <w:pPr>
              <w:rPr>
                <w:rFonts w:ascii="Palatino Linotype" w:eastAsia="Times New Roman" w:hAnsi="Palatino Linotype" w:cs="Times New Roman"/>
                <w:sz w:val="24"/>
                <w:szCs w:val="24"/>
                <w:lang w:eastAsia="sv-SE"/>
              </w:rPr>
            </w:pPr>
          </w:p>
        </w:tc>
      </w:tr>
    </w:tbl>
    <w:p w14:paraId="4E578F31" w14:textId="77777777" w:rsidR="00744FC9" w:rsidRPr="00613F34" w:rsidRDefault="00744FC9" w:rsidP="00374B96">
      <w:pPr>
        <w:rPr>
          <w:rFonts w:ascii="Palatino Linotype" w:eastAsia="Times New Roman" w:hAnsi="Palatino Linotype" w:cs="Times New Roman"/>
          <w:sz w:val="24"/>
          <w:szCs w:val="24"/>
          <w:lang w:eastAsia="sv-SE"/>
        </w:rPr>
      </w:pPr>
    </w:p>
    <w:sectPr w:rsidR="00744FC9" w:rsidRPr="00613F3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31CEB" w14:textId="77777777" w:rsidR="007B51BD" w:rsidRDefault="007B51BD" w:rsidP="00613F34">
      <w:pPr>
        <w:spacing w:after="0" w:line="240" w:lineRule="auto"/>
      </w:pPr>
      <w:r>
        <w:separator/>
      </w:r>
    </w:p>
  </w:endnote>
  <w:endnote w:type="continuationSeparator" w:id="0">
    <w:p w14:paraId="15B4B1BC" w14:textId="77777777" w:rsidR="007B51BD" w:rsidRDefault="007B51BD" w:rsidP="0061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e Gothic LT Std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51B87" w14:textId="77777777" w:rsidR="007B51BD" w:rsidRDefault="007B51BD" w:rsidP="00613F34">
      <w:pPr>
        <w:spacing w:after="0" w:line="240" w:lineRule="auto"/>
      </w:pPr>
      <w:r>
        <w:separator/>
      </w:r>
    </w:p>
  </w:footnote>
  <w:footnote w:type="continuationSeparator" w:id="0">
    <w:p w14:paraId="350310EF" w14:textId="77777777" w:rsidR="007B51BD" w:rsidRDefault="007B51BD" w:rsidP="0061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49AEA" w14:textId="0C50AF34" w:rsidR="00613F34" w:rsidRDefault="00613F34">
    <w:pPr>
      <w:pStyle w:val="Sidhuvud"/>
    </w:pPr>
    <w:r>
      <w:tab/>
    </w:r>
    <w:r>
      <w:tab/>
    </w:r>
    <w:r w:rsidRPr="00320486">
      <w:rPr>
        <w:noProof/>
      </w:rPr>
      <w:drawing>
        <wp:inline distT="0" distB="0" distL="0" distR="0" wp14:anchorId="3E225CD6" wp14:editId="3CC8E551">
          <wp:extent cx="693420" cy="70866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24D1CD" w14:textId="77777777" w:rsidR="00613F34" w:rsidRDefault="00613F34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C9"/>
    <w:rsid w:val="000B1C00"/>
    <w:rsid w:val="000F5326"/>
    <w:rsid w:val="001C2AD8"/>
    <w:rsid w:val="002010E0"/>
    <w:rsid w:val="002D3A57"/>
    <w:rsid w:val="00374B96"/>
    <w:rsid w:val="003C09D1"/>
    <w:rsid w:val="003C7759"/>
    <w:rsid w:val="003D3B70"/>
    <w:rsid w:val="004537F8"/>
    <w:rsid w:val="004B69F3"/>
    <w:rsid w:val="004E6E20"/>
    <w:rsid w:val="00584C90"/>
    <w:rsid w:val="005A37E3"/>
    <w:rsid w:val="00613F34"/>
    <w:rsid w:val="006523C0"/>
    <w:rsid w:val="00654969"/>
    <w:rsid w:val="00661E33"/>
    <w:rsid w:val="00662BCA"/>
    <w:rsid w:val="006D6CFE"/>
    <w:rsid w:val="006E6C32"/>
    <w:rsid w:val="00744FC9"/>
    <w:rsid w:val="00764016"/>
    <w:rsid w:val="007A06FC"/>
    <w:rsid w:val="007B51BD"/>
    <w:rsid w:val="007F539E"/>
    <w:rsid w:val="00864301"/>
    <w:rsid w:val="00866073"/>
    <w:rsid w:val="0088755B"/>
    <w:rsid w:val="00903F4B"/>
    <w:rsid w:val="009A0DC7"/>
    <w:rsid w:val="009F1209"/>
    <w:rsid w:val="009F26E5"/>
    <w:rsid w:val="00B75112"/>
    <w:rsid w:val="00BB6217"/>
    <w:rsid w:val="00BD7289"/>
    <w:rsid w:val="00C2380F"/>
    <w:rsid w:val="00CA6F77"/>
    <w:rsid w:val="00CD08A3"/>
    <w:rsid w:val="00D01AA2"/>
    <w:rsid w:val="00D1279A"/>
    <w:rsid w:val="00E0376B"/>
    <w:rsid w:val="00E60C66"/>
    <w:rsid w:val="00EC70D3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332D"/>
  <w15:chartTrackingRefBased/>
  <w15:docId w15:val="{1AFF8BCC-C8B3-4618-8C49-5AAFCFA9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74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744FC9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744FC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44FC9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nhideWhenUsed/>
    <w:rsid w:val="0061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13F34"/>
  </w:style>
  <w:style w:type="paragraph" w:styleId="Sidfot">
    <w:name w:val="footer"/>
    <w:basedOn w:val="Normal"/>
    <w:link w:val="SidfotChar"/>
    <w:uiPriority w:val="99"/>
    <w:unhideWhenUsed/>
    <w:rsid w:val="0061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13F34"/>
  </w:style>
  <w:style w:type="character" w:styleId="Kommentarsreferens">
    <w:name w:val="annotation reference"/>
    <w:basedOn w:val="Standardstycketeckensnitt"/>
    <w:uiPriority w:val="99"/>
    <w:semiHidden/>
    <w:unhideWhenUsed/>
    <w:rsid w:val="0086607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6607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6607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6607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66073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66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66073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7F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1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breeam@sgbc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DACD850CC9F4B8349CCAA6DBDFFBA" ma:contentTypeVersion="11" ma:contentTypeDescription="Skapa ett nytt dokument." ma:contentTypeScope="" ma:versionID="02f8b1219d0d1f4bd0ea2d367935a1b1">
  <xsd:schema xmlns:xsd="http://www.w3.org/2001/XMLSchema" xmlns:xs="http://www.w3.org/2001/XMLSchema" xmlns:p="http://schemas.microsoft.com/office/2006/metadata/properties" xmlns:ns3="97407a01-af89-413e-8a11-2af8b1b67d28" xmlns:ns4="7896b6a8-fa49-48d6-8524-d2943beb3b2d" targetNamespace="http://schemas.microsoft.com/office/2006/metadata/properties" ma:root="true" ma:fieldsID="024b14544c4ca73d1cf40df9b3488cf5" ns3:_="" ns4:_="">
    <xsd:import namespace="97407a01-af89-413e-8a11-2af8b1b67d28"/>
    <xsd:import namespace="7896b6a8-fa49-48d6-8524-d2943beb3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07a01-af89-413e-8a11-2af8b1b67d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96b6a8-fa49-48d6-8524-d2943beb3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3B073-209F-4F93-BC1A-59D61C5A1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07a01-af89-413e-8a11-2af8b1b67d28"/>
    <ds:schemaRef ds:uri="7896b6a8-fa49-48d6-8524-d2943beb3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FC9077-C900-4180-BDF2-429466D789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E95AEE-380E-40F7-9BCC-ED28EADE37C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896b6a8-fa49-48d6-8524-d2943beb3b2d"/>
    <ds:schemaRef ds:uri="97407a01-af89-413e-8a11-2af8b1b67d2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Hultman-Boye</dc:creator>
  <cp:keywords/>
  <dc:description/>
  <cp:lastModifiedBy>Kerstin Hultman-Boye</cp:lastModifiedBy>
  <cp:revision>5</cp:revision>
  <dcterms:created xsi:type="dcterms:W3CDTF">2020-03-31T05:00:00Z</dcterms:created>
  <dcterms:modified xsi:type="dcterms:W3CDTF">2020-03-31T08:40:00Z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0x010100F1DDACD850CC9F4B8349CCAA6DBDFFBA</vt:lpwstr>
  </property>
</Properties>
</file>